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F3" w:rsidRPr="00B50403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B50403">
        <w:rPr>
          <w:rFonts w:ascii="Times New Roman" w:hAnsi="Times New Roman" w:cs="Times New Roman"/>
          <w:szCs w:val="22"/>
        </w:rPr>
        <w:t>Приложение № 1</w:t>
      </w:r>
    </w:p>
    <w:p w:rsidR="00F734F3" w:rsidRPr="00B50403" w:rsidRDefault="00F734F3" w:rsidP="00F73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0403">
        <w:rPr>
          <w:rFonts w:ascii="Times New Roman" w:eastAsia="Times New Roman" w:hAnsi="Times New Roman" w:cs="Times New Roman"/>
        </w:rPr>
        <w:t xml:space="preserve">к  </w:t>
      </w:r>
      <w:r w:rsidRPr="00B50403">
        <w:rPr>
          <w:rFonts w:ascii="Times New Roman" w:hAnsi="Times New Roman" w:cs="Times New Roman"/>
        </w:rPr>
        <w:t>Положению об отделе</w:t>
      </w:r>
    </w:p>
    <w:p w:rsidR="00F734F3" w:rsidRPr="00B50403" w:rsidRDefault="00B5040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Раковской</w:t>
      </w:r>
      <w:r w:rsidR="00F734F3" w:rsidRPr="00B50403">
        <w:rPr>
          <w:rFonts w:ascii="Times New Roman" w:hAnsi="Times New Roman" w:cs="Times New Roman"/>
          <w:szCs w:val="22"/>
        </w:rPr>
        <w:t xml:space="preserve"> сельской территории администрации</w:t>
      </w:r>
    </w:p>
    <w:p w:rsidR="00F734F3" w:rsidRPr="00B50403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B50403">
        <w:rPr>
          <w:rFonts w:ascii="Times New Roman" w:hAnsi="Times New Roman" w:cs="Times New Roman"/>
          <w:szCs w:val="22"/>
        </w:rPr>
        <w:t xml:space="preserve"> городского округа город Михайловка  </w:t>
      </w:r>
    </w:p>
    <w:p w:rsidR="008D2DCB" w:rsidRPr="008D2DCB" w:rsidRDefault="008D2DCB" w:rsidP="008D2D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73"/>
      <w:bookmarkEnd w:id="0"/>
      <w:r w:rsidRPr="008D2DCB">
        <w:rPr>
          <w:rFonts w:ascii="Times New Roman" w:hAnsi="Times New Roman" w:cs="Times New Roman"/>
          <w:sz w:val="24"/>
          <w:szCs w:val="24"/>
        </w:rPr>
        <w:t>КАРТОГРАФИЧЕСКОЕ ОПИСАНИЕ</w:t>
      </w: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ГРАНИЦЫ РАКОВСКО</w:t>
      </w:r>
      <w:r w:rsidR="00C67121">
        <w:rPr>
          <w:rFonts w:ascii="Times New Roman" w:hAnsi="Times New Roman" w:cs="Times New Roman"/>
          <w:sz w:val="24"/>
          <w:szCs w:val="24"/>
        </w:rPr>
        <w:t xml:space="preserve">Й СЕЛЬСКОЙ ТЕРРИТОРИИ  </w:t>
      </w:r>
    </w:p>
    <w:p w:rsidR="008D2DCB" w:rsidRPr="008D2DCB" w:rsidRDefault="008D2DCB" w:rsidP="008D2DC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1. Раздорск</w:t>
      </w:r>
      <w:r w:rsidR="00C67121">
        <w:rPr>
          <w:rFonts w:ascii="Times New Roman" w:hAnsi="Times New Roman" w:cs="Times New Roman"/>
          <w:sz w:val="24"/>
          <w:szCs w:val="24"/>
        </w:rPr>
        <w:t>ая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CB">
        <w:rPr>
          <w:rFonts w:ascii="Times New Roman" w:hAnsi="Times New Roman" w:cs="Times New Roman"/>
          <w:sz w:val="24"/>
          <w:szCs w:val="24"/>
        </w:rPr>
        <w:t>От т. 71 граница проходит 1 км на юго-восток и от оз. Садовое 1,3 км на северо-восток; далее - на юго-восток 0,4 км; по полевой дороге вдоль оз. Крестовое; меняя направление, граница проходит 5,5 км по Михайловскому лесхозу; в западном направлении проходит 6 км по полевой дороге; поворачивая на юг, идет 0,45 км;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на юго-восток по прямой - 2,23 км; далее на юг - 0,31 км; на северо-запад - 0,61 км; затем 0,1 км на юго-запад; на северо-запад - 0,51 км; на юго-запад - 0,19 км до б. Длинная; на юго-восток - 0,46 км; на юго-запад - 0,3 км; на юго-восток - 1,45 км; на север - 0,31 км; на северо-восток - 0,35 км;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 xml:space="preserve">на север - 0,16 км; на юго-восток - 0,85 км; на север - 0,55 км; на юго-восток - 0,7 км до б. Кулацкая, затем - на юг 0,12 км; на юго-восток - 0,25 км; на север - 0,16 км; затем на юго-восток - 0,57 км; пересекая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Песковатка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, идет 1,1 км на юг; затем граница проходит 2,4 км на юго-восток до т. 8.</w:t>
      </w:r>
      <w:proofErr w:type="gramEnd"/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2. Муниципальный район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Фроловский</w:t>
      </w:r>
      <w:proofErr w:type="spellEnd"/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CB">
        <w:rPr>
          <w:rFonts w:ascii="Times New Roman" w:hAnsi="Times New Roman" w:cs="Times New Roman"/>
          <w:sz w:val="24"/>
          <w:szCs w:val="24"/>
        </w:rPr>
        <w:t xml:space="preserve">От т. 8, расположенной в б. Круглая на границе </w:t>
      </w:r>
      <w:r w:rsidR="00F50341" w:rsidRPr="008D2DCB">
        <w:rPr>
          <w:rFonts w:ascii="Times New Roman" w:hAnsi="Times New Roman" w:cs="Times New Roman"/>
          <w:sz w:val="24"/>
          <w:szCs w:val="24"/>
        </w:rPr>
        <w:t>сельско</w:t>
      </w:r>
      <w:r w:rsidR="00F50341">
        <w:rPr>
          <w:rFonts w:ascii="Times New Roman" w:hAnsi="Times New Roman" w:cs="Times New Roman"/>
          <w:sz w:val="24"/>
          <w:szCs w:val="24"/>
        </w:rPr>
        <w:t xml:space="preserve">й территории </w:t>
      </w:r>
      <w:r w:rsidRPr="008D2DCB">
        <w:rPr>
          <w:rFonts w:ascii="Times New Roman" w:hAnsi="Times New Roman" w:cs="Times New Roman"/>
          <w:sz w:val="24"/>
          <w:szCs w:val="24"/>
        </w:rPr>
        <w:t>Раздорск</w:t>
      </w:r>
      <w:r w:rsidR="00F50341">
        <w:rPr>
          <w:rFonts w:ascii="Times New Roman" w:hAnsi="Times New Roman" w:cs="Times New Roman"/>
          <w:sz w:val="24"/>
          <w:szCs w:val="24"/>
        </w:rPr>
        <w:t>ая</w:t>
      </w:r>
      <w:r w:rsidRPr="008D2DCB">
        <w:rPr>
          <w:rFonts w:ascii="Times New Roman" w:hAnsi="Times New Roman" w:cs="Times New Roman"/>
          <w:sz w:val="24"/>
          <w:szCs w:val="24"/>
        </w:rPr>
        <w:t xml:space="preserve"> и муниципального района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Фроловский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, граница проходит 1,85 км на юго-восток по прямой; пересекает автодорогу и лесополосу; далее поворачивает под прямым углом на северо-восток и идет 1,9 км; затем на юго-восток вдоль б. Вербовка - 0,77 км; далее, пересекая лесополосу, идет в юго-западном направлении 1,1 км;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на юго-запад по прямой - 1,85 км; затем в юго-западном направлении - 4,5 км по прямой вдоль б. Лисья до б. Холостая; далее на запад по б. Холостая - 3,51 км до ГЛП Михайловского лесхоза; на юго-восток по прямой - 1,83 км вдоль ГЛП до т. 9.</w:t>
      </w:r>
      <w:proofErr w:type="gramEnd"/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Безымянск</w:t>
      </w:r>
      <w:r w:rsidR="00AE58F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AE58FB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  <w:r w:rsidR="00AE58FB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DCB">
        <w:rPr>
          <w:rFonts w:ascii="Times New Roman" w:hAnsi="Times New Roman" w:cs="Times New Roman"/>
          <w:sz w:val="24"/>
          <w:szCs w:val="24"/>
        </w:rPr>
        <w:t xml:space="preserve">От т. 9, расположенной на границе земель муниципального района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Фроловский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и </w:t>
      </w:r>
      <w:r w:rsidR="00AE58FB" w:rsidRPr="008D2DCB">
        <w:rPr>
          <w:rFonts w:ascii="Times New Roman" w:hAnsi="Times New Roman" w:cs="Times New Roman"/>
          <w:sz w:val="24"/>
          <w:szCs w:val="24"/>
        </w:rPr>
        <w:t>сельско</w:t>
      </w:r>
      <w:r w:rsidR="00AE58FB">
        <w:rPr>
          <w:rFonts w:ascii="Times New Roman" w:hAnsi="Times New Roman" w:cs="Times New Roman"/>
          <w:sz w:val="24"/>
          <w:szCs w:val="24"/>
        </w:rPr>
        <w:t xml:space="preserve">й территории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Безымянск</w:t>
      </w:r>
      <w:r w:rsidR="00AE58F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, граница проходит 2,12 км на юго-запад до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Солоновская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; далее на северо-запад вдоль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Солоновская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- 5,86 км; на юго-запад идет 1,1 км, пересекая автодорогу, поворачивает под прямым углом и идет в северо-западном направлении 3,78 км; пересекая автодорогу, вдоль б. Кузьмина до ГЛП;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затем на северо-восток - 0,88 км; на северо-запад по прямой - 3,48 км; далее по прямой - 0,5 км на юго-восток; на северо-запад - 4,53 км; по прямой на северо-восток - 0,49 км до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Квасовая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; затем идет 2,62 км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Квасовая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на северо-запад;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Тужилкино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2DCB">
        <w:rPr>
          <w:rFonts w:ascii="Times New Roman" w:hAnsi="Times New Roman" w:cs="Times New Roman"/>
          <w:sz w:val="24"/>
          <w:szCs w:val="24"/>
        </w:rPr>
        <w:t>граница</w:t>
      </w:r>
      <w:proofErr w:type="gramEnd"/>
      <w:r w:rsidRPr="008D2DCB">
        <w:rPr>
          <w:rFonts w:ascii="Times New Roman" w:hAnsi="Times New Roman" w:cs="Times New Roman"/>
          <w:sz w:val="24"/>
          <w:szCs w:val="24"/>
        </w:rPr>
        <w:t xml:space="preserve"> проходит 1,1 км на восток и, поворачивая на север, идет 2 км по Михайловскому лесхозу до т. 70.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Сидорск</w:t>
      </w:r>
      <w:r w:rsidR="00B8197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81977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70 граница проходит 18,5 км на северо-восток против течения р. Медведица до т. 32.</w:t>
      </w: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5</w:t>
      </w:r>
      <w:r w:rsidR="00B819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1977">
        <w:rPr>
          <w:rFonts w:ascii="Times New Roman" w:hAnsi="Times New Roman" w:cs="Times New Roman"/>
          <w:sz w:val="24"/>
          <w:szCs w:val="24"/>
        </w:rPr>
        <w:t>Большовская</w:t>
      </w:r>
      <w:proofErr w:type="spellEnd"/>
      <w:r w:rsidR="00B81977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32 граница проходит 2,8 км на северо-восток против течения р. Медведица до т. 71.</w:t>
      </w:r>
    </w:p>
    <w:p w:rsidR="00ED556E" w:rsidRDefault="00ED556E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sectPr w:rsidR="00ED556E" w:rsidSect="0097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E28"/>
    <w:multiLevelType w:val="hybridMultilevel"/>
    <w:tmpl w:val="B6BC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2DCB"/>
    <w:rsid w:val="0000289D"/>
    <w:rsid w:val="00044B1C"/>
    <w:rsid w:val="00047A0F"/>
    <w:rsid w:val="000502F4"/>
    <w:rsid w:val="000D6CE6"/>
    <w:rsid w:val="0010096A"/>
    <w:rsid w:val="00157229"/>
    <w:rsid w:val="001922B1"/>
    <w:rsid w:val="00193575"/>
    <w:rsid w:val="00194BE6"/>
    <w:rsid w:val="00196A1F"/>
    <w:rsid w:val="001B67AD"/>
    <w:rsid w:val="001E189E"/>
    <w:rsid w:val="001F3D22"/>
    <w:rsid w:val="00241676"/>
    <w:rsid w:val="00271C76"/>
    <w:rsid w:val="0029245E"/>
    <w:rsid w:val="00292F1C"/>
    <w:rsid w:val="002A5C44"/>
    <w:rsid w:val="002D7BB9"/>
    <w:rsid w:val="0031331B"/>
    <w:rsid w:val="0035100C"/>
    <w:rsid w:val="0036343E"/>
    <w:rsid w:val="003D653F"/>
    <w:rsid w:val="003F20D2"/>
    <w:rsid w:val="00417EA6"/>
    <w:rsid w:val="00423D9C"/>
    <w:rsid w:val="004309FE"/>
    <w:rsid w:val="00442E18"/>
    <w:rsid w:val="00452F84"/>
    <w:rsid w:val="00465A28"/>
    <w:rsid w:val="00472E3C"/>
    <w:rsid w:val="00476ACC"/>
    <w:rsid w:val="004B5B2D"/>
    <w:rsid w:val="004C5B25"/>
    <w:rsid w:val="004D19FF"/>
    <w:rsid w:val="00510B0C"/>
    <w:rsid w:val="00546D29"/>
    <w:rsid w:val="00557F50"/>
    <w:rsid w:val="0057296C"/>
    <w:rsid w:val="005C127F"/>
    <w:rsid w:val="005D6BC1"/>
    <w:rsid w:val="005E78C5"/>
    <w:rsid w:val="00632372"/>
    <w:rsid w:val="00665AA8"/>
    <w:rsid w:val="00680351"/>
    <w:rsid w:val="006E7BA0"/>
    <w:rsid w:val="00730DA7"/>
    <w:rsid w:val="007B1ECE"/>
    <w:rsid w:val="007C116D"/>
    <w:rsid w:val="007C50B0"/>
    <w:rsid w:val="007D583B"/>
    <w:rsid w:val="00802BD2"/>
    <w:rsid w:val="00804E88"/>
    <w:rsid w:val="00821010"/>
    <w:rsid w:val="008B1493"/>
    <w:rsid w:val="008D2DCB"/>
    <w:rsid w:val="008E7EC7"/>
    <w:rsid w:val="008F138F"/>
    <w:rsid w:val="00940394"/>
    <w:rsid w:val="009648B5"/>
    <w:rsid w:val="00971815"/>
    <w:rsid w:val="009934D4"/>
    <w:rsid w:val="009B5A43"/>
    <w:rsid w:val="009E58ED"/>
    <w:rsid w:val="00A023DC"/>
    <w:rsid w:val="00A314A0"/>
    <w:rsid w:val="00AE58FB"/>
    <w:rsid w:val="00B24786"/>
    <w:rsid w:val="00B50403"/>
    <w:rsid w:val="00B54196"/>
    <w:rsid w:val="00B81977"/>
    <w:rsid w:val="00C06BBA"/>
    <w:rsid w:val="00C607EA"/>
    <w:rsid w:val="00C67121"/>
    <w:rsid w:val="00CC2DB5"/>
    <w:rsid w:val="00D058C1"/>
    <w:rsid w:val="00D35D4A"/>
    <w:rsid w:val="00D44C2D"/>
    <w:rsid w:val="00D46684"/>
    <w:rsid w:val="00D678EC"/>
    <w:rsid w:val="00D725C8"/>
    <w:rsid w:val="00D73F3B"/>
    <w:rsid w:val="00D90CF5"/>
    <w:rsid w:val="00DA24AA"/>
    <w:rsid w:val="00DC5013"/>
    <w:rsid w:val="00E02C48"/>
    <w:rsid w:val="00E5405C"/>
    <w:rsid w:val="00E72CE2"/>
    <w:rsid w:val="00E76B6B"/>
    <w:rsid w:val="00E9380A"/>
    <w:rsid w:val="00E94628"/>
    <w:rsid w:val="00EA5B1F"/>
    <w:rsid w:val="00EC46B7"/>
    <w:rsid w:val="00ED2D5F"/>
    <w:rsid w:val="00ED556E"/>
    <w:rsid w:val="00F00998"/>
    <w:rsid w:val="00F50341"/>
    <w:rsid w:val="00F64824"/>
    <w:rsid w:val="00F734F3"/>
    <w:rsid w:val="00F73A6B"/>
    <w:rsid w:val="00F87704"/>
    <w:rsid w:val="00FB3BB7"/>
    <w:rsid w:val="00FD6A25"/>
    <w:rsid w:val="00F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8D79E-7A51-46F5-B05F-D8EFEA86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70</cp:revision>
  <dcterms:created xsi:type="dcterms:W3CDTF">2021-11-11T13:50:00Z</dcterms:created>
  <dcterms:modified xsi:type="dcterms:W3CDTF">2021-11-12T09:10:00Z</dcterms:modified>
</cp:coreProperties>
</file>